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DA1EA5" w:rsidP="00595368">
      <w:pPr>
        <w:tabs>
          <w:tab w:val="left" w:pos="432"/>
          <w:tab w:val="left" w:pos="5760"/>
        </w:tabs>
        <w:jc w:val="center"/>
      </w:pPr>
      <w:r>
        <w:t>October 26</w:t>
      </w:r>
      <w:r w:rsidR="00C624A7">
        <w:t xml:space="preserve">, </w:t>
      </w:r>
      <w:r w:rsidR="00DE5BC2" w:rsidRPr="00526955">
        <w:t>2020</w:t>
      </w:r>
    </w:p>
    <w:p w:rsidR="00607F90" w:rsidRPr="00526955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4E10E4" w:rsidRDefault="004E10E4" w:rsidP="00044E53">
      <w:pPr>
        <w:tabs>
          <w:tab w:val="left" w:pos="432"/>
          <w:tab w:val="left" w:pos="5760"/>
        </w:tabs>
        <w:jc w:val="both"/>
      </w:pPr>
    </w:p>
    <w:p w:rsidR="00176368" w:rsidRPr="00526955" w:rsidRDefault="00176368" w:rsidP="00044E53">
      <w:pPr>
        <w:tabs>
          <w:tab w:val="left" w:pos="432"/>
          <w:tab w:val="left" w:pos="5760"/>
        </w:tabs>
        <w:jc w:val="both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AB1184" w:rsidRDefault="00AB1184" w:rsidP="00AB1184">
      <w:pPr>
        <w:tabs>
          <w:tab w:val="left" w:pos="5760"/>
        </w:tabs>
        <w:ind w:left="432"/>
        <w:jc w:val="both"/>
        <w:rPr>
          <w:b/>
        </w:rPr>
      </w:pP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AB1184" w:rsidRDefault="00AB1184" w:rsidP="00AB1184">
      <w:pPr>
        <w:tabs>
          <w:tab w:val="left" w:pos="5760"/>
        </w:tabs>
        <w:ind w:left="432"/>
        <w:jc w:val="both"/>
        <w:rPr>
          <w:b/>
        </w:rPr>
      </w:pP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AB1184" w:rsidRPr="00AB1184" w:rsidRDefault="00AB1184" w:rsidP="00AB1184">
      <w:pPr>
        <w:tabs>
          <w:tab w:val="left" w:pos="5760"/>
        </w:tabs>
        <w:ind w:left="432"/>
        <w:jc w:val="both"/>
      </w:pP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95268B" w:rsidRDefault="00DA1EA5" w:rsidP="00E12395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2</w:t>
      </w:r>
      <w:r w:rsidRPr="00DA1EA5">
        <w:rPr>
          <w:b/>
          <w:vertAlign w:val="superscript"/>
        </w:rPr>
        <w:t>nd</w:t>
      </w:r>
      <w:r>
        <w:rPr>
          <w:b/>
        </w:rPr>
        <w:t xml:space="preserve"> </w:t>
      </w:r>
      <w:r w:rsidR="0095268B">
        <w:rPr>
          <w:b/>
        </w:rPr>
        <w:t>Reading of an Ordinance re:</w:t>
      </w:r>
      <w:r w:rsidR="0095268B">
        <w:t xml:space="preserve"> </w:t>
      </w:r>
      <w:r w:rsidR="00AB1184">
        <w:t xml:space="preserve"> </w:t>
      </w:r>
      <w:r w:rsidR="0095268B">
        <w:t>#2020-O-38 – AN ORDINANCE OF COUNCIL TEMPORARILY REDUCING REFUSE FEE FROM $20 PER MONTH TO $0 PER MONTH BY AMENDING, MODIFYING AND REENACTING SECTION 951.08 OF THE CODIFIED ORDINANCES OF HUNTINGTON, WEST VIRGINIA TO PROVIDE RELIEF TO RESIDENTS DURING THE CORONAVIRUS OUTBREAK</w:t>
      </w:r>
      <w:r w:rsidR="00EC7C60">
        <w:t xml:space="preserve">  </w:t>
      </w:r>
    </w:p>
    <w:p w:rsidR="0095268B" w:rsidRDefault="0095268B" w:rsidP="0095268B">
      <w:pPr>
        <w:pStyle w:val="ListParagraph"/>
        <w:tabs>
          <w:tab w:val="left" w:pos="5760"/>
        </w:tabs>
        <w:ind w:left="432"/>
        <w:jc w:val="both"/>
      </w:pPr>
    </w:p>
    <w:p w:rsidR="0095268B" w:rsidRPr="00DA1EA5" w:rsidRDefault="0095268B" w:rsidP="0095268B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DA1EA5">
        <w:t>Councilman Ted Kluemper</w:t>
      </w:r>
    </w:p>
    <w:p w:rsidR="0095268B" w:rsidRPr="0095268B" w:rsidRDefault="0095268B" w:rsidP="0095268B">
      <w:pPr>
        <w:pStyle w:val="ListParagraph"/>
        <w:tabs>
          <w:tab w:val="left" w:pos="5760"/>
        </w:tabs>
        <w:ind w:left="432"/>
        <w:jc w:val="both"/>
      </w:pPr>
    </w:p>
    <w:p w:rsidR="0095268B" w:rsidRDefault="00DA1EA5" w:rsidP="0095268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2</w:t>
      </w:r>
      <w:r w:rsidRPr="00DA1EA5">
        <w:rPr>
          <w:b/>
          <w:vertAlign w:val="superscript"/>
        </w:rPr>
        <w:t>nd</w:t>
      </w:r>
      <w:r>
        <w:rPr>
          <w:b/>
        </w:rPr>
        <w:t xml:space="preserve"> </w:t>
      </w:r>
      <w:r w:rsidR="0095268B">
        <w:rPr>
          <w:b/>
        </w:rPr>
        <w:t>Reading of an Ordinance re:</w:t>
      </w:r>
      <w:r w:rsidR="0095268B" w:rsidRPr="0095268B">
        <w:t xml:space="preserve">  </w:t>
      </w:r>
      <w:r w:rsidR="0095268B">
        <w:t>#2020-O-39 – AN ORDINANCE OF COUNCIL TEMPORARILY REDUCING THE BUSINESS AND OCCUPATIONS TAX RATE ON THE RETAIL SALES CATEGORY FROM .25% TO .00% BY AMENDING, MODIFYING AND REENACTING SECTION 787.09 OF THE CODIFIED ORDINANCES OF HUNTINGTON, WEST VIRGINIA TO PROVIDE RELIEF TO RESTAURANTS AND RETAIL ESTABLISHMENTS</w:t>
      </w:r>
      <w:r w:rsidR="00EC7C60">
        <w:t xml:space="preserve">  </w:t>
      </w:r>
    </w:p>
    <w:p w:rsidR="0095268B" w:rsidRDefault="0095268B" w:rsidP="0095268B">
      <w:pPr>
        <w:pStyle w:val="ListParagraph"/>
        <w:tabs>
          <w:tab w:val="left" w:pos="5760"/>
        </w:tabs>
        <w:ind w:left="432"/>
        <w:jc w:val="both"/>
      </w:pPr>
    </w:p>
    <w:p w:rsidR="0095268B" w:rsidRDefault="0095268B" w:rsidP="0095268B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DA1EA5" w:rsidRPr="00DA1EA5">
        <w:t>Councilwoman Carol Polan</w:t>
      </w:r>
    </w:p>
    <w:p w:rsidR="0095268B" w:rsidRPr="0095268B" w:rsidRDefault="0095268B" w:rsidP="0095268B">
      <w:pPr>
        <w:pStyle w:val="ListParagraph"/>
        <w:tabs>
          <w:tab w:val="left" w:pos="5760"/>
        </w:tabs>
        <w:ind w:left="432"/>
        <w:jc w:val="both"/>
      </w:pPr>
    </w:p>
    <w:p w:rsidR="00E12395" w:rsidRPr="00526955" w:rsidRDefault="00E12395" w:rsidP="00E12395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 xml:space="preserve">:  </w:t>
      </w:r>
      <w:r w:rsidR="00D6239F">
        <w:rPr>
          <w:caps/>
        </w:rPr>
        <w:t>#2020-R-</w:t>
      </w:r>
      <w:r w:rsidR="00395384">
        <w:rPr>
          <w:caps/>
        </w:rPr>
        <w:t>6</w:t>
      </w:r>
      <w:r w:rsidR="00DA1EA5">
        <w:rPr>
          <w:caps/>
        </w:rPr>
        <w:t>3</w:t>
      </w:r>
      <w:r w:rsidR="00395384">
        <w:rPr>
          <w:caps/>
        </w:rPr>
        <w:t xml:space="preserve"> – A RESOLUTION OF COUNCIL AUTHORIZING THE MAYOR TO </w:t>
      </w:r>
      <w:r w:rsidR="0073765A">
        <w:rPr>
          <w:caps/>
        </w:rPr>
        <w:t>ENTER INTO A CONTRACT TO PURCHASE CELL PHONE DATA SOFTWARE FOR the HUNTINGTON POLICE DEPARTMENT</w:t>
      </w:r>
      <w:r w:rsidR="002A0201">
        <w:rPr>
          <w:caps/>
        </w:rPr>
        <w:t xml:space="preserve">  </w:t>
      </w:r>
    </w:p>
    <w:p w:rsidR="00E12395" w:rsidRPr="00526955" w:rsidRDefault="00E12395" w:rsidP="00E12395">
      <w:pPr>
        <w:pStyle w:val="ListParagraph"/>
        <w:tabs>
          <w:tab w:val="left" w:pos="5760"/>
        </w:tabs>
        <w:ind w:left="432"/>
        <w:jc w:val="both"/>
      </w:pPr>
    </w:p>
    <w:p w:rsidR="00E12395" w:rsidRPr="00E12395" w:rsidRDefault="00E12395" w:rsidP="00E12395">
      <w:pPr>
        <w:pStyle w:val="ListParagraph"/>
        <w:tabs>
          <w:tab w:val="left" w:pos="5760"/>
        </w:tabs>
        <w:ind w:left="432"/>
        <w:jc w:val="both"/>
        <w:rPr>
          <w:i/>
        </w:rPr>
      </w:pPr>
      <w:r>
        <w:t xml:space="preserve">Sponsored by:  </w:t>
      </w:r>
      <w:r w:rsidR="0073765A">
        <w:t>Council</w:t>
      </w:r>
      <w:r w:rsidR="00395384">
        <w:t xml:space="preserve">man </w:t>
      </w:r>
      <w:r w:rsidR="0073765A">
        <w:t>Mike Shockley</w:t>
      </w:r>
    </w:p>
    <w:p w:rsidR="00E12395" w:rsidRPr="00526955" w:rsidRDefault="00E12395" w:rsidP="00E12395">
      <w:pPr>
        <w:tabs>
          <w:tab w:val="left" w:pos="5760"/>
        </w:tabs>
        <w:jc w:val="both"/>
      </w:pPr>
    </w:p>
    <w:p w:rsidR="00C624A7" w:rsidRPr="00526955" w:rsidRDefault="00C624A7" w:rsidP="00C624A7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 xml:space="preserve">:  </w:t>
      </w:r>
      <w:r w:rsidR="00D6239F">
        <w:rPr>
          <w:caps/>
        </w:rPr>
        <w:t>#2020-R-</w:t>
      </w:r>
      <w:r w:rsidR="00395384">
        <w:rPr>
          <w:caps/>
        </w:rPr>
        <w:t>6</w:t>
      </w:r>
      <w:r w:rsidR="0073765A">
        <w:rPr>
          <w:caps/>
        </w:rPr>
        <w:t>6</w:t>
      </w:r>
      <w:r w:rsidR="00395384">
        <w:rPr>
          <w:caps/>
        </w:rPr>
        <w:t xml:space="preserve"> – </w:t>
      </w:r>
      <w:r w:rsidR="00395384" w:rsidRPr="00A1188C">
        <w:t xml:space="preserve">A RESOLUTION OF COUNCIL </w:t>
      </w:r>
      <w:r w:rsidR="0073765A">
        <w:t>CONFIRMING THE REAPPOINTMENT OF MIKE EMERSON TO THE HUNTINGTON MUNICIPAL DEVELOPMENT AUTHORITY</w:t>
      </w:r>
      <w:r w:rsidR="002A0201">
        <w:rPr>
          <w:caps/>
        </w:rPr>
        <w:t xml:space="preserve"> </w:t>
      </w:r>
      <w:r w:rsidR="00D6239F">
        <w:rPr>
          <w:caps/>
        </w:rPr>
        <w:t xml:space="preserve"> </w:t>
      </w:r>
    </w:p>
    <w:p w:rsidR="00C624A7" w:rsidRPr="00526955" w:rsidRDefault="00C624A7" w:rsidP="00C624A7">
      <w:pPr>
        <w:pStyle w:val="ListParagraph"/>
        <w:tabs>
          <w:tab w:val="left" w:pos="5760"/>
        </w:tabs>
        <w:ind w:left="432"/>
        <w:jc w:val="both"/>
      </w:pPr>
    </w:p>
    <w:p w:rsidR="00C624A7" w:rsidRPr="00716E2D" w:rsidRDefault="00C624A7" w:rsidP="00C624A7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A1188C">
        <w:t xml:space="preserve">Councilwoman </w:t>
      </w:r>
      <w:r w:rsidR="0073765A">
        <w:t>Jennifer Wheeler</w:t>
      </w:r>
    </w:p>
    <w:p w:rsidR="00C624A7" w:rsidRPr="00526955" w:rsidRDefault="00C624A7" w:rsidP="00C624A7">
      <w:pPr>
        <w:tabs>
          <w:tab w:val="left" w:pos="5760"/>
        </w:tabs>
        <w:jc w:val="both"/>
      </w:pPr>
    </w:p>
    <w:p w:rsidR="00AB1184" w:rsidRPr="00526955" w:rsidRDefault="00AB1184" w:rsidP="00AB1184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 xml:space="preserve">:  </w:t>
      </w:r>
      <w:r>
        <w:rPr>
          <w:caps/>
        </w:rPr>
        <w:t>#2020-R-</w:t>
      </w:r>
      <w:r w:rsidR="00C3226D">
        <w:rPr>
          <w:caps/>
        </w:rPr>
        <w:t>72 – A RESOLUTION OF COUNCIL AUTHORIZING the CITY OF HUNTINGTON’S SECOND FALL STREET PAVING PROGRAM</w:t>
      </w:r>
      <w:bookmarkStart w:id="0" w:name="_GoBack"/>
      <w:bookmarkEnd w:id="0"/>
      <w:r>
        <w:rPr>
          <w:caps/>
        </w:rPr>
        <w:t xml:space="preserve">  </w:t>
      </w:r>
    </w:p>
    <w:p w:rsidR="00AB1184" w:rsidRPr="00526955" w:rsidRDefault="00AB1184" w:rsidP="00AB1184">
      <w:pPr>
        <w:pStyle w:val="ListParagraph"/>
        <w:tabs>
          <w:tab w:val="left" w:pos="5760"/>
        </w:tabs>
        <w:ind w:left="432"/>
        <w:jc w:val="both"/>
      </w:pPr>
    </w:p>
    <w:p w:rsidR="00AB1184" w:rsidRPr="00716E2D" w:rsidRDefault="00AB1184" w:rsidP="00AB1184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>
        <w:t>Councilman Mike Shockley</w:t>
      </w:r>
    </w:p>
    <w:p w:rsidR="00AB1184" w:rsidRPr="00526955" w:rsidRDefault="00AB1184" w:rsidP="00AB1184">
      <w:pPr>
        <w:tabs>
          <w:tab w:val="left" w:pos="5760"/>
        </w:tabs>
        <w:jc w:val="both"/>
      </w:pPr>
    </w:p>
    <w:p w:rsidR="0072350C" w:rsidRPr="00526955" w:rsidRDefault="00D27A51" w:rsidP="00B64EF9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Good &amp; Welfare</w:t>
      </w:r>
    </w:p>
    <w:p w:rsidR="005225BB" w:rsidRPr="00526955" w:rsidRDefault="005225BB" w:rsidP="005225BB">
      <w:pPr>
        <w:tabs>
          <w:tab w:val="left" w:pos="5760"/>
        </w:tabs>
        <w:ind w:left="432"/>
        <w:jc w:val="both"/>
      </w:pPr>
    </w:p>
    <w:p w:rsidR="00B96D96" w:rsidRPr="00526955" w:rsidRDefault="00B96D96" w:rsidP="00B96D9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Adjournment</w:t>
      </w:r>
    </w:p>
    <w:sectPr w:rsidR="00B96D96" w:rsidRPr="00526955" w:rsidSect="0073765A">
      <w:headerReference w:type="defaul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C5A0C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  <w:t>October 26</w:t>
    </w:r>
    <w:r w:rsidR="00E45EAE">
      <w:rPr>
        <w:sz w:val="20"/>
      </w:rPr>
      <w:t>,</w:t>
    </w:r>
    <w:r w:rsidR="00A176C0">
      <w:rPr>
        <w:sz w:val="20"/>
      </w:rPr>
      <w:t xml:space="preserve"> 202</w:t>
    </w:r>
    <w:r w:rsidR="00B73F5E">
      <w:rPr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B51"/>
    <w:rsid w:val="0070446E"/>
    <w:rsid w:val="007060FD"/>
    <w:rsid w:val="00707262"/>
    <w:rsid w:val="0071262E"/>
    <w:rsid w:val="007146E1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901D9"/>
    <w:rsid w:val="00791895"/>
    <w:rsid w:val="00791B15"/>
    <w:rsid w:val="00792B64"/>
    <w:rsid w:val="0079394C"/>
    <w:rsid w:val="00793977"/>
    <w:rsid w:val="00793E41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79AB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462"/>
    <w:rsid w:val="00A03337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09C8"/>
    <w:rsid w:val="00F61327"/>
    <w:rsid w:val="00F630A9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DED6-6F0F-41DA-B47D-F5D7F339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2</cp:revision>
  <cp:lastPrinted>2020-10-21T18:53:00Z</cp:lastPrinted>
  <dcterms:created xsi:type="dcterms:W3CDTF">2020-10-21T19:25:00Z</dcterms:created>
  <dcterms:modified xsi:type="dcterms:W3CDTF">2020-10-21T19:25:00Z</dcterms:modified>
</cp:coreProperties>
</file>